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F35" w:rsidRPr="001228FF" w:rsidRDefault="000F1F35" w:rsidP="000F1F35">
      <w:pPr>
        <w:tabs>
          <w:tab w:val="right" w:pos="9072"/>
        </w:tabs>
        <w:suppressAutoHyphens/>
        <w:autoSpaceDN w:val="0"/>
        <w:spacing w:after="200" w:line="240" w:lineRule="auto"/>
        <w:textAlignment w:val="baseline"/>
        <w:rPr>
          <w:rFonts w:ascii="Calibri" w:eastAsia="Calibri" w:hAnsi="Calibri" w:cs="Times New Roman"/>
        </w:rPr>
      </w:pPr>
      <w:r w:rsidRPr="009D29D5">
        <w:rPr>
          <w:rFonts w:ascii="Calibri" w:eastAsia="Calibri" w:hAnsi="Calibri" w:cs="Times New Roman"/>
          <w:sz w:val="24"/>
          <w:szCs w:val="24"/>
        </w:rPr>
        <w:t xml:space="preserve">Mateřská škola Soběslav, Nerudova </w:t>
      </w:r>
      <w:r>
        <w:rPr>
          <w:rFonts w:ascii="Calibri" w:eastAsia="Calibri" w:hAnsi="Calibri" w:cs="Times New Roman"/>
          <w:sz w:val="24"/>
          <w:szCs w:val="24"/>
        </w:rPr>
        <w:t>711</w:t>
      </w:r>
      <w:r w:rsidRPr="009D29D5">
        <w:rPr>
          <w:rFonts w:ascii="Calibri" w:eastAsia="Calibri" w:hAnsi="Calibri" w:cs="Times New Roman"/>
          <w:sz w:val="28"/>
          <w:szCs w:val="28"/>
        </w:rPr>
        <w:t xml:space="preserve"> </w:t>
      </w:r>
      <w:r w:rsidRPr="009D29D5">
        <w:rPr>
          <w:rFonts w:ascii="Calibri" w:eastAsia="Calibri" w:hAnsi="Calibri" w:cs="Times New Roman"/>
        </w:rPr>
        <w:t xml:space="preserve">                                                           </w:t>
      </w:r>
      <w:r w:rsidRPr="0061044C">
        <w:rPr>
          <w:rFonts w:ascii="Calibri" w:eastAsia="Calibri" w:hAnsi="Calibri" w:cs="Times New Roman"/>
          <w:noProof/>
          <w:lang w:eastAsia="cs-CZ"/>
        </w:rPr>
        <w:drawing>
          <wp:inline distT="0" distB="0" distL="0" distR="0" wp14:anchorId="439537D6" wp14:editId="4E8BF3B1">
            <wp:extent cx="1200284" cy="895350"/>
            <wp:effectExtent l="19050" t="0" r="0" b="0"/>
            <wp:docPr id="7" name="Obrázek 6" descr="C:\Users\Lenka Veselá MŠ\Downloads\logo_MŠ_Nerud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 Veselá MŠ\Downloads\logo_MŠ_Nerudo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284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ab/>
      </w:r>
    </w:p>
    <w:p w:rsidR="000F1F35" w:rsidRDefault="000F1F35" w:rsidP="000F1F35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</w:rPr>
      </w:pPr>
    </w:p>
    <w:p w:rsidR="000F1F35" w:rsidRPr="009D29D5" w:rsidRDefault="000F1F35" w:rsidP="000F1F35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</w:rPr>
      </w:pPr>
      <w:r w:rsidRPr="009D29D5">
        <w:rPr>
          <w:rFonts w:ascii="Times New Roman" w:eastAsia="Calibri" w:hAnsi="Times New Roman" w:cs="Times New Roman"/>
        </w:rPr>
        <w:t xml:space="preserve">Směrnice č. </w:t>
      </w:r>
      <w:r>
        <w:rPr>
          <w:rFonts w:ascii="Times New Roman" w:eastAsia="Calibri" w:hAnsi="Times New Roman" w:cs="Times New Roman"/>
        </w:rPr>
        <w:t>4</w:t>
      </w:r>
      <w:r w:rsidRPr="009D29D5">
        <w:rPr>
          <w:rFonts w:ascii="Times New Roman" w:eastAsia="Calibri" w:hAnsi="Times New Roman" w:cs="Times New Roman"/>
        </w:rPr>
        <w:t>/20</w:t>
      </w:r>
      <w:r>
        <w:rPr>
          <w:rFonts w:ascii="Times New Roman" w:eastAsia="Calibri" w:hAnsi="Times New Roman" w:cs="Times New Roman"/>
        </w:rPr>
        <w:t>24</w:t>
      </w:r>
    </w:p>
    <w:p w:rsidR="000F1F35" w:rsidRPr="009D29D5" w:rsidRDefault="000F1F35" w:rsidP="000F1F35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  <w:r w:rsidRPr="009D29D5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>Směrnice pro stanovení kritérií</w:t>
      </w:r>
    </w:p>
    <w:p w:rsidR="000F1F35" w:rsidRDefault="000F1F35" w:rsidP="000F1F35">
      <w:pPr>
        <w:keepNext/>
        <w:tabs>
          <w:tab w:val="left" w:pos="0"/>
        </w:tabs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  <w:r w:rsidRPr="009D29D5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>pro přijímání dětí k předškolnímu vzdělávání</w:t>
      </w:r>
    </w:p>
    <w:p w:rsidR="000F1F35" w:rsidRPr="009D29D5" w:rsidRDefault="000F1F35" w:rsidP="000F1F35">
      <w:pPr>
        <w:keepNext/>
        <w:tabs>
          <w:tab w:val="left" w:pos="0"/>
        </w:tabs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0F1F35" w:rsidRPr="001228FF" w:rsidRDefault="000F1F35" w:rsidP="000F1F35">
      <w:pPr>
        <w:pStyle w:val="Bezmezer"/>
        <w:ind w:firstLine="708"/>
        <w:jc w:val="both"/>
        <w:rPr>
          <w:sz w:val="24"/>
          <w:szCs w:val="24"/>
        </w:rPr>
      </w:pPr>
      <w:r w:rsidRPr="001228FF">
        <w:rPr>
          <w:rFonts w:ascii="Times New Roman" w:hAnsi="Times New Roman"/>
          <w:sz w:val="24"/>
          <w:szCs w:val="24"/>
        </w:rPr>
        <w:t xml:space="preserve">se vydává na základě zákona č.561/2004 Sb. o předškolním, základním, středním, vyšším odborném a jiném vzdělávání podle §34 a v souladu s vyhláškou MŠMT </w:t>
      </w:r>
      <w:r w:rsidRPr="001228FF">
        <w:rPr>
          <w:rFonts w:ascii="Times New Roman" w:hAnsi="Times New Roman"/>
          <w:sz w:val="24"/>
          <w:szCs w:val="24"/>
        </w:rPr>
        <w:br/>
        <w:t xml:space="preserve">č. 14/2005 Sb. o předškolním vzdělávání ve znění pozdějších předpisů a stanovuje kritéria </w:t>
      </w:r>
      <w:r>
        <w:rPr>
          <w:rFonts w:ascii="Times New Roman" w:hAnsi="Times New Roman"/>
          <w:sz w:val="24"/>
          <w:szCs w:val="24"/>
        </w:rPr>
        <w:br/>
      </w:r>
      <w:r w:rsidRPr="001228FF">
        <w:rPr>
          <w:rFonts w:ascii="Times New Roman" w:hAnsi="Times New Roman"/>
          <w:sz w:val="24"/>
          <w:szCs w:val="24"/>
        </w:rPr>
        <w:t>pro přijímání dětí k předškolnímu vzdělávání v mateřské škole.</w:t>
      </w:r>
    </w:p>
    <w:p w:rsidR="000F1F35" w:rsidRPr="001228FF" w:rsidRDefault="000F1F35" w:rsidP="000F1F35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1F35" w:rsidRPr="009D29D5" w:rsidRDefault="000F1F35" w:rsidP="000F1F3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1F35" w:rsidRPr="009D29D5" w:rsidRDefault="000F1F35" w:rsidP="000F1F3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1F35" w:rsidRDefault="000F1F35" w:rsidP="000F1F3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1.</w:t>
      </w:r>
    </w:p>
    <w:p w:rsidR="000F1F35" w:rsidRDefault="000F1F35" w:rsidP="000F1F3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0F1F35" w:rsidRDefault="000F1F35" w:rsidP="000F1F3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Předmět</w:t>
      </w:r>
    </w:p>
    <w:p w:rsidR="000F1F35" w:rsidRDefault="000F1F35" w:rsidP="000F1F35">
      <w:pPr>
        <w:pStyle w:val="Bezmezer"/>
        <w:rPr>
          <w:rFonts w:ascii="Times New Roman" w:hAnsi="Times New Roman"/>
          <w:sz w:val="24"/>
          <w:szCs w:val="24"/>
        </w:rPr>
      </w:pPr>
    </w:p>
    <w:p w:rsidR="000F1F35" w:rsidRDefault="000F1F35" w:rsidP="000F1F35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Ředitelka Mateřské školy Soběslav, Nerudov</w:t>
      </w:r>
      <w:r w:rsidR="00E759FF">
        <w:rPr>
          <w:rFonts w:ascii="Times New Roman" w:hAnsi="Times New Roman"/>
          <w:sz w:val="24"/>
          <w:szCs w:val="24"/>
        </w:rPr>
        <w:t xml:space="preserve">a 711 (dále jen mateřská škola) </w:t>
      </w:r>
      <w:proofErr w:type="gramStart"/>
      <w:r>
        <w:rPr>
          <w:rFonts w:ascii="Times New Roman" w:hAnsi="Times New Roman"/>
          <w:sz w:val="24"/>
          <w:szCs w:val="24"/>
        </w:rPr>
        <w:t>stanovila  následující</w:t>
      </w:r>
      <w:proofErr w:type="gramEnd"/>
      <w:r>
        <w:rPr>
          <w:rFonts w:ascii="Times New Roman" w:hAnsi="Times New Roman"/>
          <w:sz w:val="24"/>
          <w:szCs w:val="24"/>
        </w:rPr>
        <w:t xml:space="preserve"> kritéria, podle nichž bude postupovat při rozhodování  na základě ustanovení </w:t>
      </w:r>
      <w:r>
        <w:rPr>
          <w:rFonts w:ascii="Times New Roman" w:hAnsi="Times New Roman"/>
          <w:sz w:val="24"/>
          <w:szCs w:val="24"/>
        </w:rPr>
        <w:br/>
        <w:t xml:space="preserve">§ 165 odst. 2 písm. b) zákona č. 561/2004 Sb., o předškolním, základním, středním, vyšším odborném a jiném vzdělávání (školský zákon), ve znění pozdějších předpisů, o přijetí dítěte k předškolnímu vzdělávání v mateřské škole v případě, kdy počet žádostí podaných zákonnými zástupci dětí o přijetí překročí stanovenou kapacitu maximálního počtu dětí </w:t>
      </w:r>
      <w:r>
        <w:rPr>
          <w:rFonts w:ascii="Times New Roman" w:hAnsi="Times New Roman"/>
          <w:sz w:val="24"/>
          <w:szCs w:val="24"/>
        </w:rPr>
        <w:br/>
        <w:t xml:space="preserve">pro mateřskou školu tj. 164 dětí.     </w:t>
      </w:r>
    </w:p>
    <w:p w:rsidR="000F1F35" w:rsidRDefault="000F1F35" w:rsidP="000F1F35">
      <w:pPr>
        <w:pStyle w:val="Bezmezer"/>
        <w:rPr>
          <w:rFonts w:ascii="Times New Roman" w:hAnsi="Times New Roman"/>
          <w:sz w:val="24"/>
          <w:szCs w:val="24"/>
        </w:rPr>
      </w:pPr>
    </w:p>
    <w:p w:rsidR="000F1F35" w:rsidRDefault="000F1F35" w:rsidP="000F1F35">
      <w:pPr>
        <w:pStyle w:val="Bezmezer"/>
        <w:rPr>
          <w:rFonts w:ascii="Times New Roman" w:hAnsi="Times New Roman"/>
          <w:sz w:val="24"/>
          <w:szCs w:val="24"/>
        </w:rPr>
      </w:pPr>
    </w:p>
    <w:p w:rsidR="000F1F35" w:rsidRDefault="000F1F35" w:rsidP="000F1F3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2.</w:t>
      </w:r>
    </w:p>
    <w:p w:rsidR="000F1F35" w:rsidRDefault="000F1F35" w:rsidP="000F1F35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0F1F35" w:rsidRDefault="000F1F35" w:rsidP="000F1F35">
      <w:pPr>
        <w:pStyle w:val="Bezmezer"/>
        <w:jc w:val="both"/>
      </w:pPr>
      <w:r>
        <w:rPr>
          <w:rFonts w:ascii="Times New Roman" w:hAnsi="Times New Roman"/>
          <w:sz w:val="24"/>
          <w:szCs w:val="24"/>
        </w:rPr>
        <w:tab/>
        <w:t xml:space="preserve">Předškolní vzdělávání se organizuje v souladu s § 34 odst. 1 školského zákona pro děti </w:t>
      </w:r>
      <w:r>
        <w:rPr>
          <w:rFonts w:ascii="Times New Roman" w:hAnsi="Times New Roman"/>
          <w:sz w:val="24"/>
          <w:szCs w:val="24"/>
        </w:rPr>
        <w:br/>
        <w:t>ve věku zpravidla od 3 do 6 let, nejdříve však pro děti od 2 let.</w:t>
      </w:r>
      <w:r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Od počátku školního roku, který následuje po dni, kdy dítě dosáhne pátého roku věku, do zahájení povinné školní docházky dítěte, je předškolní vzdělávání povinné.</w:t>
      </w:r>
    </w:p>
    <w:p w:rsidR="000F1F35" w:rsidRDefault="000F1F35" w:rsidP="000F1F35">
      <w:pPr>
        <w:pStyle w:val="Bezmezer"/>
        <w:rPr>
          <w:rFonts w:ascii="Times New Roman" w:hAnsi="Times New Roman"/>
          <w:sz w:val="24"/>
          <w:szCs w:val="24"/>
        </w:rPr>
      </w:pPr>
    </w:p>
    <w:p w:rsidR="000F1F35" w:rsidRDefault="000F1F35" w:rsidP="000F1F3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0F1F35" w:rsidRDefault="000F1F35" w:rsidP="000F1F3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3.</w:t>
      </w:r>
    </w:p>
    <w:p w:rsidR="000F1F35" w:rsidRDefault="000F1F35" w:rsidP="000F1F3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0F1F35" w:rsidRDefault="000F1F35" w:rsidP="000F1F3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Kritéria</w:t>
      </w:r>
    </w:p>
    <w:p w:rsidR="000F1F35" w:rsidRDefault="000F1F35" w:rsidP="000F1F3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0F1F35" w:rsidRDefault="000F1F35" w:rsidP="000F1F35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 přijímání dětí do mateřské školy vychází ředitelka z kritérií, uvedených v následující tabulce. Tabulka je jednotná pro seřazení podaných žádostí zákonnými zástupci ze spádových i nespádových oblastí. Postup seřazení žádostí je uveden dále v článku 3. </w:t>
      </w:r>
    </w:p>
    <w:p w:rsidR="000F1F35" w:rsidRDefault="000F1F35" w:rsidP="000F1F35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1F35" w:rsidRDefault="000F1F35" w:rsidP="000F1F35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1F35" w:rsidRDefault="000F1F35" w:rsidP="000F1F35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6"/>
        <w:gridCol w:w="1389"/>
        <w:gridCol w:w="1307"/>
      </w:tblGrid>
      <w:tr w:rsidR="000F1F35" w:rsidTr="00B41248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35" w:rsidRDefault="000F1F35" w:rsidP="00B41248">
            <w:pPr>
              <w:pStyle w:val="Bezmezer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KRITÉRIUM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35" w:rsidRDefault="000F1F35" w:rsidP="00B41248">
            <w:pPr>
              <w:pStyle w:val="Bezmezer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BODY</w:t>
            </w:r>
          </w:p>
        </w:tc>
      </w:tr>
      <w:tr w:rsidR="000F1F35" w:rsidTr="00E759FF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35" w:rsidRDefault="00E759FF" w:rsidP="000F1F35">
            <w:pPr>
              <w:pStyle w:val="Bezmezer"/>
              <w:spacing w:line="36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Věk dítěte</w:t>
            </w:r>
            <w:r w:rsidR="000F1F35">
              <w:rPr>
                <w:rFonts w:ascii="Times New Roman" w:hAnsi="Times New Roman"/>
                <w:b/>
                <w:sz w:val="24"/>
                <w:szCs w:val="24"/>
              </w:rPr>
              <w:t>: 2 roky</w:t>
            </w:r>
            <w:r w:rsidR="000F1F35">
              <w:rPr>
                <w:rFonts w:ascii="Times New Roman" w:hAnsi="Times New Roman"/>
                <w:sz w:val="24"/>
                <w:szCs w:val="24"/>
              </w:rPr>
              <w:t xml:space="preserve"> k </w:t>
            </w:r>
            <w:proofErr w:type="gramStart"/>
            <w:r w:rsidR="000F1F35">
              <w:rPr>
                <w:rFonts w:ascii="Times New Roman" w:hAnsi="Times New Roman"/>
                <w:sz w:val="24"/>
                <w:szCs w:val="24"/>
              </w:rPr>
              <w:t>31.8.2024</w:t>
            </w:r>
            <w:proofErr w:type="gram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35" w:rsidRDefault="000F1F35" w:rsidP="00B41248">
            <w:pPr>
              <w:pStyle w:val="Bezmezer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dvouletí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35" w:rsidRDefault="000F1F35" w:rsidP="00B41248">
            <w:pPr>
              <w:pStyle w:val="Bezmezer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1F35" w:rsidTr="00E759FF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35" w:rsidRDefault="000F1F35" w:rsidP="00E759FF">
            <w:pPr>
              <w:pStyle w:val="Bezmezer"/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Za každý den od data </w:t>
            </w:r>
            <w:r w:rsidR="00E759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dovršení třech let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do 31. srpna 2025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35" w:rsidRDefault="000F1F35" w:rsidP="00B41248">
            <w:pPr>
              <w:pStyle w:val="Bezmezer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35" w:rsidRDefault="000F1F35" w:rsidP="00E759FF">
            <w:pPr>
              <w:pStyle w:val="Bezmezer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E759FF">
              <w:rPr>
                <w:rFonts w:ascii="Times New Roman" w:hAnsi="Times New Roman"/>
                <w:b/>
                <w:sz w:val="24"/>
                <w:szCs w:val="24"/>
              </w:rPr>
              <w:t>0328</w:t>
            </w:r>
          </w:p>
        </w:tc>
      </w:tr>
      <w:tr w:rsidR="000F1F35" w:rsidTr="00E759FF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35" w:rsidRDefault="000F1F35" w:rsidP="00B41248">
            <w:pPr>
              <w:pStyle w:val="Bezmezer"/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Preference- MŠ (pouze informativní charakter)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35" w:rsidRDefault="000F1F35" w:rsidP="00B41248">
            <w:pPr>
              <w:pStyle w:val="Bezmezer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35" w:rsidRDefault="000F1F35" w:rsidP="00B41248">
            <w:pPr>
              <w:pStyle w:val="Bezmezer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F1F35" w:rsidTr="00E759FF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35" w:rsidRDefault="00E759FF" w:rsidP="00B41248">
            <w:pPr>
              <w:pStyle w:val="Bezmezer"/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Sourozenec v </w:t>
            </w:r>
            <w:r w:rsidR="000F1F35">
              <w:rPr>
                <w:rFonts w:ascii="Times New Roman" w:hAnsi="Times New Roman"/>
                <w:b/>
                <w:i/>
                <w:sz w:val="24"/>
                <w:szCs w:val="24"/>
              </w:rPr>
              <w:t>MŠ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="000F1F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pouze u dítěte, které dovrší tří let k 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31.12.2024</w:t>
            </w:r>
            <w:proofErr w:type="gram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35" w:rsidRDefault="000F1F35" w:rsidP="00B41248">
            <w:pPr>
              <w:pStyle w:val="Bezmezer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35" w:rsidRDefault="000F1F35" w:rsidP="000F1F35">
            <w:pPr>
              <w:pStyle w:val="Bezmezer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E759FF">
              <w:rPr>
                <w:rFonts w:ascii="Times New Roman" w:hAnsi="Times New Roman"/>
                <w:b/>
                <w:sz w:val="24"/>
                <w:szCs w:val="24"/>
              </w:rPr>
              <w:t>,05</w:t>
            </w:r>
          </w:p>
        </w:tc>
      </w:tr>
      <w:tr w:rsidR="000F1F35" w:rsidTr="00E759FF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35" w:rsidRDefault="00E759FF" w:rsidP="000F1F35">
            <w:pPr>
              <w:pStyle w:val="Bezmezer"/>
              <w:spacing w:line="36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Věk dítěte</w:t>
            </w:r>
            <w:r w:rsidR="000F1F35">
              <w:rPr>
                <w:rFonts w:ascii="Times New Roman" w:hAnsi="Times New Roman"/>
                <w:b/>
                <w:sz w:val="24"/>
                <w:szCs w:val="24"/>
              </w:rPr>
              <w:t>: 3 roky</w:t>
            </w:r>
            <w:r w:rsidR="000F1F35">
              <w:rPr>
                <w:rFonts w:ascii="Times New Roman" w:hAnsi="Times New Roman"/>
                <w:sz w:val="24"/>
                <w:szCs w:val="24"/>
              </w:rPr>
              <w:t xml:space="preserve"> k </w:t>
            </w:r>
            <w:proofErr w:type="gramStart"/>
            <w:r w:rsidR="000F1F35">
              <w:rPr>
                <w:rFonts w:ascii="Times New Roman" w:hAnsi="Times New Roman"/>
                <w:sz w:val="24"/>
                <w:szCs w:val="24"/>
              </w:rPr>
              <w:t>31.8.2024</w:t>
            </w:r>
            <w:proofErr w:type="gram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35" w:rsidRDefault="000F1F35" w:rsidP="00B41248">
            <w:pPr>
              <w:pStyle w:val="Bezmezer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tříletí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35" w:rsidRDefault="000F1F35" w:rsidP="00B41248">
            <w:pPr>
              <w:pStyle w:val="Bezmezer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  </w:t>
            </w:r>
          </w:p>
        </w:tc>
      </w:tr>
      <w:tr w:rsidR="000F1F35" w:rsidTr="00E759FF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35" w:rsidRDefault="000F1F35" w:rsidP="00E759FF">
            <w:pPr>
              <w:pStyle w:val="Bezmezer"/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Za každý den od data </w:t>
            </w:r>
            <w:r w:rsidR="00E759FF">
              <w:rPr>
                <w:rFonts w:ascii="Times New Roman" w:hAnsi="Times New Roman"/>
                <w:b/>
                <w:i/>
                <w:sz w:val="24"/>
                <w:szCs w:val="24"/>
              </w:rPr>
              <w:t>dovršení třech let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do 31. srpna 2024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35" w:rsidRDefault="000F1F35" w:rsidP="00B41248">
            <w:pPr>
              <w:pStyle w:val="Bezmezer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35" w:rsidRDefault="000F1F35" w:rsidP="00E759FF">
            <w:pPr>
              <w:pStyle w:val="Bezmezer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  <w:r w:rsidR="00E759FF">
              <w:rPr>
                <w:rFonts w:ascii="Times New Roman" w:hAnsi="Times New Roman"/>
                <w:b/>
                <w:sz w:val="24"/>
                <w:szCs w:val="24"/>
              </w:rPr>
              <w:t>328</w:t>
            </w:r>
          </w:p>
        </w:tc>
      </w:tr>
      <w:tr w:rsidR="000F1F35" w:rsidTr="00E759FF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35" w:rsidRDefault="000F1F35" w:rsidP="00B41248">
            <w:pPr>
              <w:pStyle w:val="Bezmezer"/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Preference - MŠ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35" w:rsidRDefault="000F1F35" w:rsidP="00B41248">
            <w:pPr>
              <w:pStyle w:val="Bezmezer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35" w:rsidRDefault="000F1F35" w:rsidP="00B41248">
            <w:pPr>
              <w:pStyle w:val="Bezmezer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0F1F35" w:rsidTr="00E759FF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35" w:rsidRDefault="000F1F35" w:rsidP="00B41248">
            <w:pPr>
              <w:pStyle w:val="Bezmezer"/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Sourozenec v MŠ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35" w:rsidRDefault="000F1F35" w:rsidP="00B41248">
            <w:pPr>
              <w:pStyle w:val="Bezmezer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35" w:rsidRDefault="00E759FF" w:rsidP="00B41248">
            <w:pPr>
              <w:pStyle w:val="Bezmezer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F1F35" w:rsidTr="00E759FF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35" w:rsidRDefault="00E759FF" w:rsidP="000F1F35">
            <w:pPr>
              <w:pStyle w:val="Bezmezer"/>
              <w:spacing w:line="36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Věk dítěte</w:t>
            </w:r>
            <w:r w:rsidR="000F1F35">
              <w:rPr>
                <w:rFonts w:ascii="Times New Roman" w:hAnsi="Times New Roman"/>
                <w:b/>
                <w:sz w:val="24"/>
                <w:szCs w:val="24"/>
              </w:rPr>
              <w:t>: 4 roky</w:t>
            </w:r>
            <w:r w:rsidR="000F1F35">
              <w:rPr>
                <w:rFonts w:ascii="Times New Roman" w:hAnsi="Times New Roman"/>
                <w:sz w:val="24"/>
                <w:szCs w:val="24"/>
              </w:rPr>
              <w:t xml:space="preserve"> k </w:t>
            </w:r>
            <w:proofErr w:type="gramStart"/>
            <w:r w:rsidR="000F1F35">
              <w:rPr>
                <w:rFonts w:ascii="Times New Roman" w:hAnsi="Times New Roman"/>
                <w:sz w:val="24"/>
                <w:szCs w:val="24"/>
              </w:rPr>
              <w:t>31.8.2024</w:t>
            </w:r>
            <w:proofErr w:type="gram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35" w:rsidRDefault="000F1F35" w:rsidP="00B41248">
            <w:pPr>
              <w:pStyle w:val="Bezmezer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čtyřletí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35" w:rsidRDefault="00E759FF" w:rsidP="00B41248">
            <w:pPr>
              <w:pStyle w:val="Bezmezer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0F1F35" w:rsidTr="00E759FF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35" w:rsidRDefault="000F1F35" w:rsidP="00E759FF">
            <w:pPr>
              <w:pStyle w:val="Bezmezer"/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Za každý den od data </w:t>
            </w:r>
            <w:r w:rsidR="00E759FF">
              <w:rPr>
                <w:rFonts w:ascii="Times New Roman" w:hAnsi="Times New Roman"/>
                <w:b/>
                <w:i/>
                <w:sz w:val="24"/>
                <w:szCs w:val="24"/>
              </w:rPr>
              <w:t>dovršení čtyř let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do 31. srpna 2024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35" w:rsidRDefault="000F1F35" w:rsidP="00B41248">
            <w:pPr>
              <w:pStyle w:val="Bezmezer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35" w:rsidRDefault="000F1F35" w:rsidP="00E759FF">
            <w:pPr>
              <w:pStyle w:val="Bezmezer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  <w:r w:rsidR="00E759F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F1F35" w:rsidTr="00E759FF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35" w:rsidRDefault="000F1F35" w:rsidP="00B41248">
            <w:pPr>
              <w:pStyle w:val="Bezmezer"/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Preference-MŠ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35" w:rsidRDefault="000F1F35" w:rsidP="00B41248">
            <w:pPr>
              <w:pStyle w:val="Bezmezer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35" w:rsidRDefault="000F1F35" w:rsidP="00B41248">
            <w:pPr>
              <w:pStyle w:val="Bezmezer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0F1F35" w:rsidTr="00E759FF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35" w:rsidRDefault="00E759FF" w:rsidP="000F1F35">
            <w:pPr>
              <w:pStyle w:val="Bezmezer"/>
              <w:spacing w:line="36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Věk dítěte</w:t>
            </w:r>
            <w:r w:rsidR="000F1F35">
              <w:rPr>
                <w:rFonts w:ascii="Times New Roman" w:hAnsi="Times New Roman"/>
                <w:b/>
                <w:sz w:val="24"/>
                <w:szCs w:val="24"/>
              </w:rPr>
              <w:t>: 5 let</w:t>
            </w:r>
            <w:r w:rsidR="000F1F35">
              <w:rPr>
                <w:rFonts w:ascii="Times New Roman" w:hAnsi="Times New Roman"/>
                <w:sz w:val="24"/>
                <w:szCs w:val="24"/>
              </w:rPr>
              <w:t xml:space="preserve"> k </w:t>
            </w:r>
            <w:proofErr w:type="gramStart"/>
            <w:r w:rsidR="000F1F35">
              <w:rPr>
                <w:rFonts w:ascii="Times New Roman" w:hAnsi="Times New Roman"/>
                <w:sz w:val="24"/>
                <w:szCs w:val="24"/>
              </w:rPr>
              <w:t>31.8.2024</w:t>
            </w:r>
            <w:proofErr w:type="gram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35" w:rsidRDefault="000F1F35" w:rsidP="00B41248">
            <w:pPr>
              <w:pStyle w:val="Bezmezer"/>
              <w:spacing w:line="36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pětiletí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35" w:rsidRDefault="000F1F35" w:rsidP="00B41248">
            <w:pPr>
              <w:pStyle w:val="Bezmezer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0F1F35" w:rsidTr="00E759FF">
        <w:trPr>
          <w:trHeight w:val="951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35" w:rsidRDefault="000F1F35" w:rsidP="00B41248">
            <w:pPr>
              <w:pStyle w:val="Bezmezer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1F35" w:rsidRDefault="000F1F35" w:rsidP="00B41248">
            <w:pPr>
              <w:pStyle w:val="Bezmezer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Individuální situace dítěte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35" w:rsidRDefault="000F1F35" w:rsidP="00E759FF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Sociální potřebnost dítěte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35" w:rsidRDefault="000F1F35" w:rsidP="00B41248">
            <w:pPr>
              <w:pStyle w:val="Bezmezer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</w:t>
            </w:r>
          </w:p>
          <w:p w:rsidR="000F1F35" w:rsidRDefault="000F1F35" w:rsidP="00B41248">
            <w:pPr>
              <w:pStyle w:val="Bezmezer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F1F35" w:rsidTr="00E759FF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35" w:rsidRPr="006204D0" w:rsidRDefault="000F1F35" w:rsidP="00B41248">
            <w:pPr>
              <w:pStyle w:val="Bezmezer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6204D0">
              <w:rPr>
                <w:rFonts w:ascii="Times New Roman" w:hAnsi="Times New Roman"/>
                <w:b/>
              </w:rPr>
              <w:t>Sourozenec docházejícího dítěte do MŠ v době zápisu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35" w:rsidRDefault="000F1F35" w:rsidP="00B41248">
            <w:pPr>
              <w:pStyle w:val="Bezmez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35" w:rsidRDefault="000F1F35" w:rsidP="00B41248">
            <w:pPr>
              <w:pStyle w:val="Bezmezer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***</w:t>
            </w:r>
          </w:p>
        </w:tc>
      </w:tr>
    </w:tbl>
    <w:p w:rsidR="000F1F35" w:rsidRDefault="000F1F35" w:rsidP="000F1F35">
      <w:pPr>
        <w:pStyle w:val="Bezmezer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1F35" w:rsidRDefault="000F1F35" w:rsidP="000F1F35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Toto bodové ohodnocení se týká též dětí občanů Evropské unie či občanů třetích zemí, kteří mají hlášeno místo pobytu na území České republiky. Občané třetích zemí jsou povinni doložit oprávnění k pobytu na území České republiky ve smyslu ustanovení § 20 odst. 2 písm. d) školského zákona.</w:t>
      </w:r>
    </w:p>
    <w:p w:rsidR="000F1F35" w:rsidRDefault="000F1F35" w:rsidP="000F1F35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0F1F35" w:rsidRDefault="000F1F35" w:rsidP="000F1F35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Bez ohledu na bodové hodnocení bude přednostně v souladu s ustanovením § 34a odst. 1 školského zákona přijato dítě, které se musí povinně vzdělávat ze spádové oblasti dané Obecně závaznou vyhláškou č.3/2019 Města Soběslavi, kterou se stanoví školský obvod mateřských škol zřizovaných městem Soběslav a část společného školského obvodu mateřských škol.</w:t>
      </w:r>
    </w:p>
    <w:p w:rsidR="000F1F35" w:rsidRDefault="000F1F35" w:rsidP="000F1F35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0F1F35" w:rsidRDefault="000F1F35" w:rsidP="000F1F35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Sociální potřebnost dítěte – rodinná péče vykazující známky </w:t>
      </w:r>
      <w:proofErr w:type="spellStart"/>
      <w:r>
        <w:rPr>
          <w:rFonts w:ascii="Times New Roman" w:hAnsi="Times New Roman"/>
          <w:sz w:val="24"/>
          <w:szCs w:val="24"/>
        </w:rPr>
        <w:t>sociokulturně</w:t>
      </w:r>
      <w:proofErr w:type="spellEnd"/>
      <w:r>
        <w:rPr>
          <w:rFonts w:ascii="Times New Roman" w:hAnsi="Times New Roman"/>
          <w:sz w:val="24"/>
          <w:szCs w:val="24"/>
        </w:rPr>
        <w:t xml:space="preserve"> znevýhodněného prostředí anebo jiná ohrožení vycházející ze závažné individuální situace v rodině.</w:t>
      </w:r>
    </w:p>
    <w:p w:rsidR="000F1F35" w:rsidRDefault="000F1F35" w:rsidP="000F1F35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0F1F35" w:rsidRDefault="000F1F35" w:rsidP="000F1F35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 Na žádost zákonného zástupce o umístění dítěte sourozence docházejícího do mateřské školy k datu podání žádosti bude pohlíženo vždy jako na dítě ze spádové oblasti.</w:t>
      </w:r>
    </w:p>
    <w:p w:rsidR="000F1F35" w:rsidRDefault="000F1F35" w:rsidP="000F1F35">
      <w:pPr>
        <w:pStyle w:val="Bezmezer"/>
        <w:rPr>
          <w:rFonts w:ascii="Times New Roman" w:hAnsi="Times New Roman"/>
          <w:sz w:val="24"/>
          <w:szCs w:val="24"/>
        </w:rPr>
      </w:pPr>
    </w:p>
    <w:p w:rsidR="000F1F35" w:rsidRDefault="000F1F35" w:rsidP="000F1F35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Ředitelství MŠ Soběslav, Nerudova 711 ve spolupráci s ředitelstvím MŠ DUHA, </w:t>
      </w:r>
      <w:proofErr w:type="spellStart"/>
      <w:r>
        <w:rPr>
          <w:rFonts w:ascii="Times New Roman" w:hAnsi="Times New Roman"/>
          <w:sz w:val="24"/>
          <w:szCs w:val="24"/>
        </w:rPr>
        <w:t>sídl</w:t>
      </w:r>
      <w:proofErr w:type="spellEnd"/>
      <w:r>
        <w:rPr>
          <w:rFonts w:ascii="Times New Roman" w:hAnsi="Times New Roman"/>
          <w:sz w:val="24"/>
          <w:szCs w:val="24"/>
        </w:rPr>
        <w:t xml:space="preserve">. Míru 750 zařadilo </w:t>
      </w:r>
      <w:r w:rsidRPr="007F32C2">
        <w:rPr>
          <w:rFonts w:ascii="Times New Roman" w:hAnsi="Times New Roman"/>
          <w:b/>
          <w:sz w:val="24"/>
          <w:szCs w:val="24"/>
        </w:rPr>
        <w:t xml:space="preserve">nově </w:t>
      </w:r>
      <w:r>
        <w:rPr>
          <w:rFonts w:ascii="Times New Roman" w:hAnsi="Times New Roman"/>
          <w:sz w:val="24"/>
          <w:szCs w:val="24"/>
        </w:rPr>
        <w:t xml:space="preserve">kritérium </w:t>
      </w:r>
      <w:r w:rsidRPr="007F32C2">
        <w:rPr>
          <w:rFonts w:ascii="Times New Roman" w:hAnsi="Times New Roman"/>
          <w:b/>
          <w:sz w:val="24"/>
          <w:szCs w:val="24"/>
        </w:rPr>
        <w:t>PREFERENCE</w:t>
      </w:r>
      <w:r>
        <w:rPr>
          <w:rFonts w:ascii="Times New Roman" w:hAnsi="Times New Roman"/>
          <w:sz w:val="24"/>
          <w:szCs w:val="24"/>
        </w:rPr>
        <w:t xml:space="preserve">, které u věkové kategorie dětí </w:t>
      </w:r>
      <w:r w:rsidRPr="007F32C2">
        <w:rPr>
          <w:rFonts w:ascii="Times New Roman" w:hAnsi="Times New Roman"/>
          <w:b/>
          <w:sz w:val="24"/>
          <w:szCs w:val="24"/>
        </w:rPr>
        <w:t xml:space="preserve">čtyřletých </w:t>
      </w:r>
      <w:r>
        <w:rPr>
          <w:rFonts w:ascii="Times New Roman" w:hAnsi="Times New Roman"/>
          <w:b/>
          <w:sz w:val="24"/>
          <w:szCs w:val="24"/>
        </w:rPr>
        <w:br/>
      </w:r>
      <w:r w:rsidRPr="007F32C2">
        <w:rPr>
          <w:rFonts w:ascii="Times New Roman" w:hAnsi="Times New Roman"/>
          <w:b/>
          <w:sz w:val="24"/>
          <w:szCs w:val="24"/>
        </w:rPr>
        <w:t>a dětí tříletých</w:t>
      </w:r>
      <w:r>
        <w:rPr>
          <w:rFonts w:ascii="Times New Roman" w:hAnsi="Times New Roman"/>
          <w:sz w:val="24"/>
          <w:szCs w:val="24"/>
        </w:rPr>
        <w:t xml:space="preserve"> bodově zvýhodňuje volbu vybrané školy. Důvodem bylo naplnění přání rodičů ohledně volby mateřské školy, a proto je žádoucí vyplnit preferenci </w:t>
      </w:r>
      <w:r w:rsidRPr="007F32C2">
        <w:rPr>
          <w:rFonts w:ascii="Times New Roman" w:hAnsi="Times New Roman"/>
          <w:b/>
          <w:sz w:val="24"/>
          <w:szCs w:val="24"/>
        </w:rPr>
        <w:t>vždy na jedné žádosti</w:t>
      </w:r>
      <w:r>
        <w:rPr>
          <w:rFonts w:ascii="Times New Roman" w:hAnsi="Times New Roman"/>
          <w:sz w:val="24"/>
          <w:szCs w:val="24"/>
        </w:rPr>
        <w:t xml:space="preserve"> (preferované školy).</w:t>
      </w:r>
    </w:p>
    <w:p w:rsidR="000F1F35" w:rsidRDefault="000F1F35" w:rsidP="000F1F35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V kategorii dětí nejmladších (dvouletých) je kritérium </w:t>
      </w:r>
      <w:r w:rsidRPr="007F32C2">
        <w:rPr>
          <w:rFonts w:ascii="Times New Roman" w:hAnsi="Times New Roman"/>
          <w:b/>
          <w:sz w:val="24"/>
          <w:szCs w:val="24"/>
        </w:rPr>
        <w:t>PREFERENCE pouze informativním ukazatelem</w:t>
      </w:r>
      <w:r>
        <w:rPr>
          <w:rFonts w:ascii="Times New Roman" w:hAnsi="Times New Roman"/>
          <w:sz w:val="24"/>
          <w:szCs w:val="24"/>
        </w:rPr>
        <w:t xml:space="preserve"> pro ředitelství školy, tak aby bylo zřejmé, pokud by bylo dítě přijato do obou škol, kterou z nich upřednostňuje. Zde je </w:t>
      </w:r>
      <w:r w:rsidRPr="00F8724C">
        <w:rPr>
          <w:rFonts w:ascii="Times New Roman" w:hAnsi="Times New Roman"/>
          <w:b/>
          <w:sz w:val="24"/>
          <w:szCs w:val="24"/>
        </w:rPr>
        <w:t>hlavním kritériem věk</w:t>
      </w:r>
      <w:r>
        <w:rPr>
          <w:rFonts w:ascii="Times New Roman" w:hAnsi="Times New Roman"/>
          <w:sz w:val="24"/>
          <w:szCs w:val="24"/>
        </w:rPr>
        <w:t xml:space="preserve">, bez ohledu na preferenci, aby byla zajištěna garance akceptace tohoto kritéria v rámci společného školského obvodu našeho města. </w:t>
      </w:r>
    </w:p>
    <w:p w:rsidR="000F1F35" w:rsidRDefault="000F1F35" w:rsidP="000F1F35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Záměrem těchto kritérií je naplnění Zákona č. 561/2004 Sb. Školský zákon, § 34.</w:t>
      </w:r>
    </w:p>
    <w:p w:rsidR="000F1F35" w:rsidRDefault="000F1F35" w:rsidP="000F1F35">
      <w:pPr>
        <w:pStyle w:val="Bezmezer"/>
        <w:jc w:val="both"/>
      </w:pPr>
    </w:p>
    <w:p w:rsidR="000F1F35" w:rsidRDefault="000F1F35" w:rsidP="000F1F35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0F1F35" w:rsidRDefault="000F1F35" w:rsidP="000F1F35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Seřazení pořadí uchazečů bude probíhat následujícím způsobem:</w:t>
      </w:r>
    </w:p>
    <w:p w:rsidR="000F1F35" w:rsidRDefault="000F1F35" w:rsidP="000F1F35">
      <w:pPr>
        <w:pStyle w:val="Bezmezer"/>
        <w:rPr>
          <w:rFonts w:ascii="Times New Roman" w:hAnsi="Times New Roman"/>
          <w:sz w:val="24"/>
          <w:szCs w:val="24"/>
        </w:rPr>
      </w:pPr>
    </w:p>
    <w:p w:rsidR="000F1F35" w:rsidRDefault="000F1F35" w:rsidP="000F1F35">
      <w:pPr>
        <w:pStyle w:val="Bezmezer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Dle uvedené tabulky kritérií budou nejprve seřazeni uchazeči ze spádových oblastí.</w:t>
      </w:r>
    </w:p>
    <w:p w:rsidR="000F1F35" w:rsidRDefault="000F1F35" w:rsidP="000F1F35">
      <w:pPr>
        <w:pStyle w:val="Bezmezer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Dle uvedené tabulky kritérií budou následně seřazeni uchazeči z nespádových oblastí.</w:t>
      </w:r>
    </w:p>
    <w:p w:rsidR="000F1F35" w:rsidRDefault="000F1F35" w:rsidP="000F1F35">
      <w:pPr>
        <w:pStyle w:val="Bezmezer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Vzniklé seznamy uchazečů budou seřazeny v následující posloupnosti:</w:t>
      </w:r>
    </w:p>
    <w:p w:rsidR="000F1F35" w:rsidRDefault="000F1F35" w:rsidP="000F1F35">
      <w:pPr>
        <w:pStyle w:val="Bezmezer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Seznam uchazečů ze spádové oblasti dle bodového ohodnocení</w:t>
      </w:r>
    </w:p>
    <w:p w:rsidR="000F1F35" w:rsidRDefault="000F1F35" w:rsidP="000F1F35">
      <w:pPr>
        <w:pStyle w:val="Bezmezer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Seznam uchazečů z nespádových oblastí dle bodového ohodnocení</w:t>
      </w:r>
    </w:p>
    <w:p w:rsidR="000F1F35" w:rsidRPr="00390E22" w:rsidRDefault="000F1F35" w:rsidP="000F1F35">
      <w:pPr>
        <w:pStyle w:val="Bezmezer"/>
        <w:ind w:left="720"/>
        <w:rPr>
          <w:rFonts w:ascii="Times New Roman" w:hAnsi="Times New Roman"/>
          <w:sz w:val="24"/>
          <w:szCs w:val="24"/>
        </w:rPr>
      </w:pPr>
    </w:p>
    <w:p w:rsidR="000F1F35" w:rsidRDefault="000F1F35" w:rsidP="000F1F35">
      <w:pPr>
        <w:pStyle w:val="Bezmezer"/>
        <w:rPr>
          <w:rFonts w:ascii="Times New Roman" w:hAnsi="Times New Roman"/>
          <w:sz w:val="24"/>
          <w:szCs w:val="24"/>
        </w:rPr>
      </w:pPr>
    </w:p>
    <w:p w:rsidR="000F1F35" w:rsidRDefault="000F1F35" w:rsidP="000F1F35">
      <w:pPr>
        <w:pStyle w:val="Bezmezer"/>
      </w:pPr>
      <w:r>
        <w:rPr>
          <w:rFonts w:ascii="Times New Roman" w:hAnsi="Times New Roman"/>
          <w:sz w:val="24"/>
          <w:szCs w:val="24"/>
        </w:rPr>
        <w:tab/>
        <w:t xml:space="preserve">V případě shodnosti bodů uchazeče posledního v pořadí a uchazeče následujícího rozhodne </w:t>
      </w:r>
      <w:r>
        <w:rPr>
          <w:rFonts w:ascii="Times New Roman" w:hAnsi="Times New Roman"/>
          <w:b/>
          <w:sz w:val="24"/>
          <w:szCs w:val="24"/>
        </w:rPr>
        <w:t>los.</w:t>
      </w:r>
    </w:p>
    <w:p w:rsidR="000F1F35" w:rsidRDefault="000F1F35" w:rsidP="000F1F35">
      <w:pPr>
        <w:pStyle w:val="Bezmezer"/>
        <w:jc w:val="both"/>
      </w:pPr>
      <w:r>
        <w:rPr>
          <w:rFonts w:ascii="Times New Roman" w:hAnsi="Times New Roman"/>
          <w:sz w:val="24"/>
          <w:szCs w:val="24"/>
        </w:rPr>
        <w:tab/>
        <w:t xml:space="preserve">Ředitelství školy bude přijímat děti k předškolnímu vzdělávání do výše kapacity s ohledem na legislativní požadavky (případné zákonné snížení počtu žáků ve třídě 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Vyhl</w:t>
      </w:r>
      <w:proofErr w:type="spellEnd"/>
      <w:r>
        <w:rPr>
          <w:rFonts w:ascii="Times New Roman" w:hAnsi="Times New Roman"/>
          <w:sz w:val="24"/>
          <w:szCs w:val="24"/>
        </w:rPr>
        <w:t xml:space="preserve">. č. 14/2005Sb., o předškolním vzdělávání v platném znění). Zároveň bude vytvořena rezerva deseti míst pro případné umístění dětí s povinnou předškolní docházkou </w:t>
      </w:r>
      <w:r>
        <w:rPr>
          <w:rFonts w:ascii="Times New Roman" w:hAnsi="Times New Roman"/>
          <w:sz w:val="24"/>
          <w:szCs w:val="24"/>
        </w:rPr>
        <w:br/>
        <w:t>(</w:t>
      </w:r>
      <w:r w:rsidRPr="007A3D06">
        <w:rPr>
          <w:rFonts w:ascii="Times New Roman" w:hAnsi="Times New Roman"/>
          <w:i/>
          <w:sz w:val="24"/>
          <w:szCs w:val="24"/>
        </w:rPr>
        <w:t>na</w:t>
      </w:r>
      <w:r>
        <w:rPr>
          <w:rFonts w:ascii="Times New Roman" w:hAnsi="Times New Roman"/>
          <w:i/>
          <w:sz w:val="24"/>
          <w:szCs w:val="24"/>
        </w:rPr>
        <w:t>př. přistěhování nebo jiné závažné důvody, či z důvodu odloženého rozhodnutí o přijetí k základnímu vzdělávání).</w:t>
      </w:r>
    </w:p>
    <w:p w:rsidR="000F1F35" w:rsidRDefault="000F1F35" w:rsidP="000F1F35">
      <w:pPr>
        <w:pStyle w:val="Bezmezer"/>
        <w:rPr>
          <w:rFonts w:ascii="Times New Roman" w:hAnsi="Times New Roman"/>
          <w:sz w:val="24"/>
          <w:szCs w:val="24"/>
        </w:rPr>
      </w:pPr>
    </w:p>
    <w:p w:rsidR="000F1F35" w:rsidRPr="00F624B4" w:rsidRDefault="000F1F35" w:rsidP="000F1F35">
      <w:pPr>
        <w:pStyle w:val="Bezmezer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F3F01">
        <w:rPr>
          <w:rFonts w:ascii="Times New Roman" w:hAnsi="Times New Roman"/>
          <w:b/>
          <w:sz w:val="24"/>
          <w:szCs w:val="24"/>
        </w:rPr>
        <w:t>Doporučení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7B90">
        <w:rPr>
          <w:rFonts w:ascii="Times New Roman" w:hAnsi="Times New Roman"/>
          <w:b/>
          <w:sz w:val="24"/>
          <w:szCs w:val="24"/>
        </w:rPr>
        <w:t>pro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3F01">
        <w:rPr>
          <w:rFonts w:ascii="Times New Roman" w:hAnsi="Times New Roman"/>
          <w:b/>
          <w:sz w:val="24"/>
          <w:szCs w:val="24"/>
        </w:rPr>
        <w:t>podávání žádosti pouze na Vámi vybranou školu</w:t>
      </w:r>
      <w:r>
        <w:rPr>
          <w:rFonts w:ascii="Times New Roman" w:hAnsi="Times New Roman"/>
          <w:sz w:val="24"/>
          <w:szCs w:val="24"/>
        </w:rPr>
        <w:t xml:space="preserve">, nebo podání žádostí na </w:t>
      </w:r>
      <w:r w:rsidRPr="00EF3F01">
        <w:rPr>
          <w:rFonts w:ascii="Times New Roman" w:hAnsi="Times New Roman"/>
          <w:b/>
          <w:sz w:val="24"/>
          <w:szCs w:val="24"/>
        </w:rPr>
        <w:t>obě mateřské školy v našem městě</w:t>
      </w:r>
      <w:r>
        <w:rPr>
          <w:rFonts w:ascii="Times New Roman" w:hAnsi="Times New Roman"/>
          <w:sz w:val="24"/>
          <w:szCs w:val="24"/>
        </w:rPr>
        <w:t xml:space="preserve"> najdete v Příloze č. 1, která je součástí </w:t>
      </w:r>
      <w:r>
        <w:rPr>
          <w:rFonts w:ascii="Times New Roman" w:hAnsi="Times New Roman"/>
          <w:sz w:val="24"/>
          <w:szCs w:val="24"/>
        </w:rPr>
        <w:br/>
      </w:r>
      <w:r w:rsidRPr="00F624B4">
        <w:rPr>
          <w:rFonts w:ascii="Times New Roman" w:hAnsi="Times New Roman"/>
          <w:b/>
          <w:sz w:val="24"/>
          <w:szCs w:val="24"/>
          <w:u w:val="single"/>
        </w:rPr>
        <w:t>Žádosti o přijetí k předškolnímu vzdělávání.</w:t>
      </w:r>
    </w:p>
    <w:p w:rsidR="000F1F35" w:rsidRDefault="000F1F35" w:rsidP="000F1F35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Žádosti včetně přílohy a všech podrobných informací k zápisu do mateřské školy naleznete na webových stránkách školy: www.mssobeslav.cz v záložce "</w:t>
      </w:r>
      <w:r>
        <w:rPr>
          <w:rFonts w:ascii="Times New Roman" w:hAnsi="Times New Roman"/>
          <w:i/>
          <w:sz w:val="24"/>
          <w:szCs w:val="24"/>
        </w:rPr>
        <w:t>Zápis</w:t>
      </w:r>
      <w:r>
        <w:rPr>
          <w:rFonts w:ascii="Times New Roman" w:hAnsi="Times New Roman"/>
          <w:sz w:val="24"/>
          <w:szCs w:val="24"/>
        </w:rPr>
        <w:t xml:space="preserve">“, či získáte </w:t>
      </w:r>
      <w:r>
        <w:rPr>
          <w:rFonts w:ascii="Times New Roman" w:hAnsi="Times New Roman"/>
          <w:sz w:val="24"/>
          <w:szCs w:val="24"/>
        </w:rPr>
        <w:br/>
        <w:t>na telef</w:t>
      </w:r>
      <w:r w:rsidR="00347B96">
        <w:rPr>
          <w:rFonts w:ascii="Times New Roman" w:hAnsi="Times New Roman"/>
          <w:sz w:val="24"/>
          <w:szCs w:val="24"/>
        </w:rPr>
        <w:t>onickém kontaktu: +420606687263 nebo 381524687.</w:t>
      </w:r>
      <w:bookmarkStart w:id="0" w:name="_GoBack"/>
      <w:bookmarkEnd w:id="0"/>
    </w:p>
    <w:p w:rsidR="000F1F35" w:rsidRDefault="000F1F35" w:rsidP="000F1F3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F1F35" w:rsidRDefault="000F1F35" w:rsidP="000F1F3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4.</w:t>
      </w:r>
    </w:p>
    <w:p w:rsidR="000F1F35" w:rsidRDefault="000F1F35" w:rsidP="000F1F3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Zrušovací ustanovení</w:t>
      </w:r>
    </w:p>
    <w:p w:rsidR="000F1F35" w:rsidRDefault="000F1F35" w:rsidP="000F1F35">
      <w:pPr>
        <w:pStyle w:val="Bezmezer"/>
        <w:rPr>
          <w:rFonts w:ascii="Times New Roman" w:hAnsi="Times New Roman"/>
          <w:sz w:val="24"/>
          <w:szCs w:val="24"/>
        </w:rPr>
      </w:pPr>
    </w:p>
    <w:p w:rsidR="000F1F35" w:rsidRDefault="000F1F35" w:rsidP="000F1F35">
      <w:pPr>
        <w:pStyle w:val="Bezmezer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Tímto se zrušuje směrnice ředitele školy č. 1/2023, která stanovuje kritéria </w:t>
      </w:r>
      <w:r>
        <w:rPr>
          <w:rFonts w:ascii="Times New Roman" w:hAnsi="Times New Roman"/>
          <w:sz w:val="24"/>
          <w:szCs w:val="24"/>
        </w:rPr>
        <w:br/>
        <w:t>pro přijímání dětí k předškolnímu vzdělávání v mateřské škole ze dne 20.3.2023 a je nahrazena touto směrnicí.</w:t>
      </w:r>
    </w:p>
    <w:p w:rsidR="000F1F35" w:rsidRDefault="000F1F35" w:rsidP="000F1F3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0F1F35" w:rsidRDefault="000F1F35" w:rsidP="000F1F3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5.</w:t>
      </w:r>
    </w:p>
    <w:p w:rsidR="000F1F35" w:rsidRDefault="000F1F35" w:rsidP="000F1F3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Závěrečné ustanovení</w:t>
      </w:r>
    </w:p>
    <w:p w:rsidR="00E759FF" w:rsidRDefault="00E759FF" w:rsidP="000F1F3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0F1F35" w:rsidRDefault="000F1F35" w:rsidP="000F1F3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Platnost: </w:t>
      </w:r>
      <w:proofErr w:type="gramStart"/>
      <w:r>
        <w:rPr>
          <w:rFonts w:ascii="Times New Roman" w:hAnsi="Times New Roman"/>
          <w:sz w:val="24"/>
          <w:szCs w:val="24"/>
        </w:rPr>
        <w:t>9.4.2024</w:t>
      </w:r>
      <w:proofErr w:type="gramEnd"/>
    </w:p>
    <w:p w:rsidR="000F1F35" w:rsidRDefault="000F1F35" w:rsidP="000F1F3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směrnice nabývá účinnosti dne </w:t>
      </w:r>
      <w:proofErr w:type="gramStart"/>
      <w:r>
        <w:rPr>
          <w:rFonts w:ascii="Times New Roman" w:hAnsi="Times New Roman"/>
          <w:sz w:val="24"/>
          <w:szCs w:val="24"/>
        </w:rPr>
        <w:t>9.4.2024</w:t>
      </w:r>
      <w:proofErr w:type="gramEnd"/>
    </w:p>
    <w:p w:rsidR="000F1F35" w:rsidRDefault="000F1F35" w:rsidP="000F1F35">
      <w:pPr>
        <w:pStyle w:val="Bezmezer"/>
        <w:rPr>
          <w:rFonts w:ascii="Times New Roman" w:hAnsi="Times New Roman"/>
          <w:sz w:val="24"/>
          <w:szCs w:val="24"/>
        </w:rPr>
      </w:pPr>
    </w:p>
    <w:p w:rsidR="000F1F35" w:rsidRDefault="000F1F35" w:rsidP="000F1F3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Bc. Eva Kuklová</w:t>
      </w:r>
    </w:p>
    <w:p w:rsidR="00D30C03" w:rsidRPr="000F1F35" w:rsidRDefault="000F1F35" w:rsidP="000F1F3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ředitelka školy</w:t>
      </w:r>
    </w:p>
    <w:sectPr w:rsidR="00D30C03" w:rsidRPr="000F1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F46FB"/>
    <w:multiLevelType w:val="multilevel"/>
    <w:tmpl w:val="9B5E138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2031B6"/>
    <w:multiLevelType w:val="multilevel"/>
    <w:tmpl w:val="9000D3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35"/>
    <w:rsid w:val="000F1F35"/>
    <w:rsid w:val="00347B96"/>
    <w:rsid w:val="00D30C03"/>
    <w:rsid w:val="00D8528A"/>
    <w:rsid w:val="00E7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9D678-4774-4D1F-B65B-C5128ACF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1F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rsid w:val="000F1F3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5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869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Kuklová</dc:creator>
  <cp:keywords/>
  <dc:description/>
  <cp:lastModifiedBy>Eva Kuklová</cp:lastModifiedBy>
  <cp:revision>4</cp:revision>
  <cp:lastPrinted>2024-04-29T09:15:00Z</cp:lastPrinted>
  <dcterms:created xsi:type="dcterms:W3CDTF">2024-04-09T08:42:00Z</dcterms:created>
  <dcterms:modified xsi:type="dcterms:W3CDTF">2024-04-29T09:19:00Z</dcterms:modified>
</cp:coreProperties>
</file>